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830423">
        <w:rPr>
          <w:b/>
          <w:sz w:val="28"/>
          <w:szCs w:val="28"/>
        </w:rPr>
        <w:t>26</w:t>
      </w:r>
      <w:r w:rsidR="00D40CFA">
        <w:rPr>
          <w:b/>
          <w:sz w:val="28"/>
          <w:szCs w:val="28"/>
        </w:rPr>
        <w:t xml:space="preserve"> </w:t>
      </w:r>
      <w:r w:rsidR="00830423">
        <w:rPr>
          <w:b/>
          <w:sz w:val="28"/>
          <w:szCs w:val="28"/>
        </w:rPr>
        <w:t>февраля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830423">
        <w:rPr>
          <w:b/>
          <w:sz w:val="28"/>
          <w:szCs w:val="28"/>
        </w:rPr>
        <w:t>0</w:t>
      </w:r>
      <w:r w:rsidR="00AB66CA">
        <w:rPr>
          <w:b/>
          <w:sz w:val="28"/>
          <w:szCs w:val="28"/>
        </w:rPr>
        <w:t>1</w:t>
      </w:r>
      <w:r w:rsidR="000B62D8">
        <w:rPr>
          <w:b/>
          <w:sz w:val="28"/>
          <w:szCs w:val="28"/>
        </w:rPr>
        <w:t xml:space="preserve"> </w:t>
      </w:r>
      <w:r w:rsidR="00830423">
        <w:rPr>
          <w:b/>
          <w:sz w:val="28"/>
          <w:szCs w:val="28"/>
        </w:rPr>
        <w:t>марта</w:t>
      </w:r>
      <w:r w:rsidR="00A32E86">
        <w:rPr>
          <w:b/>
          <w:sz w:val="28"/>
          <w:szCs w:val="28"/>
        </w:rPr>
        <w:t xml:space="preserve"> 202</w:t>
      </w:r>
      <w:r w:rsidR="00DE0C9B">
        <w:rPr>
          <w:b/>
          <w:sz w:val="28"/>
          <w:szCs w:val="28"/>
        </w:rPr>
        <w:t>4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830423">
        <w:rPr>
          <w:b/>
          <w:sz w:val="28"/>
          <w:szCs w:val="28"/>
        </w:rPr>
        <w:t>Миром правит доброта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830423" w:rsidRPr="008D3DBE" w:rsidRDefault="00830423" w:rsidP="00830423">
      <w:pPr>
        <w:numPr>
          <w:ilvl w:val="1"/>
          <w:numId w:val="28"/>
        </w:numPr>
        <w:tabs>
          <w:tab w:val="clear" w:pos="216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представлений о том, что хорошо и что плохо (умение делиться игрушками, пожалеть сверстника, быть вежл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вым).</w:t>
      </w:r>
    </w:p>
    <w:p w:rsidR="00830423" w:rsidRDefault="00830423" w:rsidP="00830423">
      <w:pPr>
        <w:numPr>
          <w:ilvl w:val="1"/>
          <w:numId w:val="28"/>
        </w:numPr>
        <w:tabs>
          <w:tab w:val="clear" w:pos="216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семье (называть имена родителей, сестёр, братьев), детском саде (имена, отчества сотрудников, правах 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ностях).</w:t>
      </w:r>
    </w:p>
    <w:p w:rsidR="00830423" w:rsidRPr="0012254E" w:rsidRDefault="00830423" w:rsidP="00830423">
      <w:pPr>
        <w:numPr>
          <w:ilvl w:val="1"/>
          <w:numId w:val="28"/>
        </w:numPr>
        <w:tabs>
          <w:tab w:val="clear" w:pos="216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навыков организованного поведения в детском саду (жить дружно делиться игрушками, помогать друг другу) </w:t>
      </w:r>
    </w:p>
    <w:p w:rsidR="00D40CFA" w:rsidRPr="003E434A" w:rsidRDefault="00D40CFA" w:rsidP="00AB66C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830423" w:rsidRDefault="00830423" w:rsidP="00830423">
      <w:pPr>
        <w:numPr>
          <w:ilvl w:val="0"/>
          <w:numId w:val="29"/>
        </w:numPr>
        <w:tabs>
          <w:tab w:val="clear" w:pos="8724"/>
          <w:tab w:val="num" w:pos="0"/>
          <w:tab w:val="left" w:pos="900"/>
          <w:tab w:val="num" w:pos="16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чтение</w:t>
      </w:r>
      <w:proofErr w:type="gramEnd"/>
      <w:r>
        <w:rPr>
          <w:sz w:val="28"/>
          <w:szCs w:val="28"/>
        </w:rPr>
        <w:t xml:space="preserve"> и рассматривание иллюстраций книги «Айболит»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>;</w:t>
      </w:r>
    </w:p>
    <w:p w:rsidR="00830423" w:rsidRDefault="00830423" w:rsidP="00830423">
      <w:pPr>
        <w:numPr>
          <w:ilvl w:val="0"/>
          <w:numId w:val="29"/>
        </w:numPr>
        <w:tabs>
          <w:tab w:val="clear" w:pos="8724"/>
          <w:tab w:val="num" w:pos="0"/>
          <w:tab w:val="left" w:pos="900"/>
          <w:tab w:val="num" w:pos="16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чтение</w:t>
      </w:r>
      <w:proofErr w:type="gramEnd"/>
      <w:r>
        <w:rPr>
          <w:sz w:val="28"/>
          <w:szCs w:val="28"/>
        </w:rPr>
        <w:t xml:space="preserve"> венгерской сказки «Два жадных медвежонка»;</w:t>
      </w:r>
    </w:p>
    <w:p w:rsidR="00830423" w:rsidRDefault="00830423" w:rsidP="00830423">
      <w:pPr>
        <w:numPr>
          <w:ilvl w:val="0"/>
          <w:numId w:val="29"/>
        </w:numPr>
        <w:tabs>
          <w:tab w:val="clear" w:pos="8724"/>
          <w:tab w:val="num" w:pos="0"/>
          <w:tab w:val="left" w:pos="900"/>
          <w:tab w:val="num" w:pos="16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изготовление</w:t>
      </w:r>
      <w:proofErr w:type="gramEnd"/>
      <w:r>
        <w:rPr>
          <w:sz w:val="28"/>
          <w:szCs w:val="28"/>
        </w:rPr>
        <w:t xml:space="preserve"> с ребёнком подарков-сюрпризов для близких</w:t>
      </w:r>
      <w:r w:rsidRPr="001B59D3">
        <w:rPr>
          <w:sz w:val="28"/>
          <w:szCs w:val="28"/>
        </w:rPr>
        <w:t xml:space="preserve"> из </w:t>
      </w:r>
      <w:r>
        <w:rPr>
          <w:sz w:val="28"/>
          <w:szCs w:val="28"/>
        </w:rPr>
        <w:t>брос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материала;</w:t>
      </w:r>
    </w:p>
    <w:p w:rsidR="00830423" w:rsidRDefault="00830423" w:rsidP="00830423">
      <w:pPr>
        <w:numPr>
          <w:ilvl w:val="0"/>
          <w:numId w:val="29"/>
        </w:numPr>
        <w:tabs>
          <w:tab w:val="clear" w:pos="8724"/>
          <w:tab w:val="num" w:pos="0"/>
          <w:tab w:val="left" w:pos="900"/>
          <w:tab w:val="num" w:pos="16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рисование</w:t>
      </w:r>
      <w:proofErr w:type="gramEnd"/>
      <w:r>
        <w:rPr>
          <w:sz w:val="28"/>
          <w:szCs w:val="28"/>
        </w:rPr>
        <w:t xml:space="preserve"> «Цветы для мамы»;</w:t>
      </w:r>
    </w:p>
    <w:p w:rsidR="00830423" w:rsidRDefault="00830423" w:rsidP="00830423">
      <w:pPr>
        <w:numPr>
          <w:ilvl w:val="0"/>
          <w:numId w:val="29"/>
        </w:numPr>
        <w:tabs>
          <w:tab w:val="clear" w:pos="8724"/>
          <w:tab w:val="num" w:pos="0"/>
          <w:tab w:val="left" w:pos="900"/>
          <w:tab w:val="num" w:pos="16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>-забавы «Сюрпризные моменты»;</w:t>
      </w:r>
    </w:p>
    <w:p w:rsidR="00830423" w:rsidRDefault="00830423" w:rsidP="00830423">
      <w:pPr>
        <w:numPr>
          <w:ilvl w:val="0"/>
          <w:numId w:val="29"/>
        </w:numPr>
        <w:tabs>
          <w:tab w:val="clear" w:pos="8724"/>
          <w:tab w:val="num" w:pos="0"/>
          <w:tab w:val="left" w:pos="900"/>
          <w:tab w:val="num" w:pos="162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обыгрывание</w:t>
      </w:r>
      <w:proofErr w:type="gramEnd"/>
      <w:r>
        <w:rPr>
          <w:sz w:val="28"/>
          <w:szCs w:val="28"/>
        </w:rPr>
        <w:t xml:space="preserve"> ситуации: концерт для кукол;</w:t>
      </w:r>
    </w:p>
    <w:p w:rsidR="00124910" w:rsidRPr="005F3032" w:rsidRDefault="00124910" w:rsidP="00D40CFA">
      <w:pPr>
        <w:jc w:val="both"/>
        <w:rPr>
          <w:color w:val="000000"/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830423" w:rsidRDefault="00DE0C9B" w:rsidP="00830423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423">
        <w:rPr>
          <w:sz w:val="28"/>
          <w:szCs w:val="28"/>
        </w:rPr>
        <w:t xml:space="preserve">Конструирование по теме </w:t>
      </w:r>
      <w:r w:rsidR="00830423" w:rsidRPr="008D3DBE">
        <w:rPr>
          <w:sz w:val="28"/>
          <w:szCs w:val="28"/>
        </w:rPr>
        <w:t>«</w:t>
      </w:r>
      <w:r w:rsidR="00830423">
        <w:rPr>
          <w:sz w:val="28"/>
          <w:szCs w:val="28"/>
        </w:rPr>
        <w:t>Построим дом для Кати</w:t>
      </w:r>
      <w:r w:rsidR="00830423" w:rsidRPr="008D3DBE">
        <w:rPr>
          <w:sz w:val="28"/>
          <w:szCs w:val="28"/>
        </w:rPr>
        <w:t>»</w:t>
      </w:r>
      <w:r w:rsidR="00830423">
        <w:rPr>
          <w:sz w:val="28"/>
          <w:szCs w:val="28"/>
        </w:rPr>
        <w:t>. Закрепляли</w:t>
      </w:r>
      <w:r w:rsidR="00830423">
        <w:rPr>
          <w:sz w:val="28"/>
          <w:szCs w:val="28"/>
        </w:rPr>
        <w:t xml:space="preserve"> ум</w:t>
      </w:r>
      <w:r w:rsidR="00830423">
        <w:rPr>
          <w:sz w:val="28"/>
          <w:szCs w:val="28"/>
        </w:rPr>
        <w:t>е</w:t>
      </w:r>
      <w:r w:rsidR="00830423">
        <w:rPr>
          <w:sz w:val="28"/>
          <w:szCs w:val="28"/>
        </w:rPr>
        <w:t>ние различать и называть основные строительные детали (кубики, кирпич</w:t>
      </w:r>
      <w:r w:rsidR="00830423">
        <w:rPr>
          <w:sz w:val="28"/>
          <w:szCs w:val="28"/>
        </w:rPr>
        <w:t>и</w:t>
      </w:r>
      <w:r w:rsidR="00830423">
        <w:rPr>
          <w:sz w:val="28"/>
          <w:szCs w:val="28"/>
        </w:rPr>
        <w:t>ки, пл</w:t>
      </w:r>
      <w:r w:rsidR="00830423">
        <w:rPr>
          <w:sz w:val="28"/>
          <w:szCs w:val="28"/>
        </w:rPr>
        <w:t>а</w:t>
      </w:r>
      <w:r w:rsidR="00830423">
        <w:rPr>
          <w:sz w:val="28"/>
          <w:szCs w:val="28"/>
        </w:rPr>
        <w:t>стины)</w:t>
      </w:r>
      <w:r w:rsidR="00830423">
        <w:rPr>
          <w:sz w:val="28"/>
          <w:szCs w:val="28"/>
        </w:rPr>
        <w:t>.</w:t>
      </w:r>
    </w:p>
    <w:p w:rsidR="00830423" w:rsidRDefault="00830423" w:rsidP="00830423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</w:t>
      </w:r>
      <w:r>
        <w:rPr>
          <w:sz w:val="28"/>
          <w:szCs w:val="28"/>
        </w:rPr>
        <w:t xml:space="preserve"> на т</w:t>
      </w:r>
      <w:r>
        <w:rPr>
          <w:sz w:val="28"/>
          <w:szCs w:val="28"/>
        </w:rPr>
        <w:t>ему «Встречаем гостей. Развивали диалогическую форму речи.</w:t>
      </w:r>
    </w:p>
    <w:p w:rsidR="00830423" w:rsidRDefault="00830423" w:rsidP="00830423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Проблемная ситуация</w:t>
      </w:r>
      <w:r>
        <w:rPr>
          <w:sz w:val="28"/>
          <w:szCs w:val="28"/>
        </w:rPr>
        <w:t xml:space="preserve"> «Как мама и папа встречают гостей». </w:t>
      </w:r>
      <w:r w:rsidRPr="00D01B60">
        <w:rPr>
          <w:sz w:val="28"/>
          <w:szCs w:val="28"/>
        </w:rPr>
        <w:t>Разв</w:t>
      </w:r>
      <w:r w:rsidRPr="00D01B60">
        <w:rPr>
          <w:sz w:val="28"/>
          <w:szCs w:val="28"/>
        </w:rPr>
        <w:t>и</w:t>
      </w:r>
      <w:r>
        <w:rPr>
          <w:sz w:val="28"/>
          <w:szCs w:val="28"/>
        </w:rPr>
        <w:t>вали</w:t>
      </w:r>
      <w:r w:rsidRPr="00D01B60">
        <w:rPr>
          <w:sz w:val="28"/>
          <w:szCs w:val="28"/>
        </w:rPr>
        <w:t xml:space="preserve"> коммуникат</w:t>
      </w:r>
      <w:r>
        <w:rPr>
          <w:sz w:val="28"/>
          <w:szCs w:val="28"/>
        </w:rPr>
        <w:t>ивные умения и навыки: расширять</w:t>
      </w:r>
      <w:r w:rsidRPr="00D01B60">
        <w:rPr>
          <w:sz w:val="28"/>
          <w:szCs w:val="28"/>
        </w:rPr>
        <w:t xml:space="preserve"> контакты с другими людьми, сверстникам</w:t>
      </w:r>
      <w:r>
        <w:rPr>
          <w:sz w:val="28"/>
          <w:szCs w:val="28"/>
        </w:rPr>
        <w:t>и, проявлять речевую активность</w:t>
      </w:r>
      <w:r w:rsidRPr="00D01B60">
        <w:rPr>
          <w:sz w:val="28"/>
          <w:szCs w:val="28"/>
        </w:rPr>
        <w:t xml:space="preserve"> и инициативу вступать в реч</w:t>
      </w:r>
      <w:r w:rsidRPr="00D01B60">
        <w:rPr>
          <w:sz w:val="28"/>
          <w:szCs w:val="28"/>
        </w:rPr>
        <w:t>е</w:t>
      </w:r>
      <w:r w:rsidRPr="00D01B60">
        <w:rPr>
          <w:sz w:val="28"/>
          <w:szCs w:val="28"/>
        </w:rPr>
        <w:t>вое общение.</w:t>
      </w:r>
    </w:p>
    <w:p w:rsidR="00830423" w:rsidRDefault="00830423" w:rsidP="00830423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A55C16">
        <w:rPr>
          <w:sz w:val="28"/>
          <w:szCs w:val="28"/>
        </w:rPr>
        <w:t>исование по теме «</w:t>
      </w:r>
      <w:r>
        <w:rPr>
          <w:sz w:val="28"/>
          <w:szCs w:val="28"/>
        </w:rPr>
        <w:t>Морковка для зайчика». Подводили</w:t>
      </w:r>
      <w:r>
        <w:rPr>
          <w:sz w:val="28"/>
          <w:szCs w:val="28"/>
        </w:rPr>
        <w:t xml:space="preserve"> детей к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бражению предметов разной формы,</w:t>
      </w:r>
      <w:r w:rsidRPr="00830423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овершенствовали</w:t>
      </w:r>
      <w:r w:rsidRPr="0070248D">
        <w:rPr>
          <w:sz w:val="28"/>
          <w:szCs w:val="28"/>
        </w:rPr>
        <w:t xml:space="preserve"> умение правильн</w:t>
      </w:r>
      <w:r>
        <w:rPr>
          <w:sz w:val="28"/>
          <w:szCs w:val="28"/>
        </w:rPr>
        <w:t>о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жать кисть, набирать на неё краску, </w:t>
      </w:r>
      <w:r>
        <w:rPr>
          <w:sz w:val="28"/>
          <w:szCs w:val="28"/>
        </w:rPr>
        <w:t>продолжали</w:t>
      </w:r>
      <w:r>
        <w:rPr>
          <w:sz w:val="28"/>
          <w:szCs w:val="28"/>
        </w:rPr>
        <w:t xml:space="preserve"> </w:t>
      </w:r>
      <w:r w:rsidRPr="0070248D">
        <w:rPr>
          <w:sz w:val="28"/>
          <w:szCs w:val="28"/>
        </w:rPr>
        <w:t>осваивать цветовую пали</w:t>
      </w:r>
      <w:r w:rsidRPr="0070248D">
        <w:rPr>
          <w:sz w:val="28"/>
          <w:szCs w:val="28"/>
        </w:rPr>
        <w:t>т</w:t>
      </w:r>
      <w:r w:rsidRPr="0070248D">
        <w:rPr>
          <w:sz w:val="28"/>
          <w:szCs w:val="28"/>
        </w:rPr>
        <w:t>ру: жёлтый, красный, зелёный, синий цв</w:t>
      </w:r>
      <w:r w:rsidRPr="0070248D"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830423" w:rsidRDefault="00830423" w:rsidP="00830423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Лепка по теме «Блины». Развивали</w:t>
      </w:r>
      <w:r>
        <w:rPr>
          <w:sz w:val="28"/>
          <w:szCs w:val="28"/>
        </w:rPr>
        <w:t xml:space="preserve"> умение раскатывать комочки </w:t>
      </w:r>
      <w:r>
        <w:rPr>
          <w:sz w:val="28"/>
          <w:szCs w:val="28"/>
        </w:rPr>
        <w:t>пластилина</w:t>
      </w:r>
      <w:r>
        <w:rPr>
          <w:sz w:val="28"/>
          <w:szCs w:val="28"/>
        </w:rPr>
        <w:t xml:space="preserve"> прямыми и круговыми движениями</w:t>
      </w:r>
      <w:r w:rsidRPr="008D3DBE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Закрепляли</w:t>
      </w:r>
      <w:r>
        <w:rPr>
          <w:sz w:val="28"/>
          <w:szCs w:val="28"/>
        </w:rPr>
        <w:t xml:space="preserve"> умение аккуратно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зоваться пластилином</w:t>
      </w:r>
      <w:bookmarkStart w:id="0" w:name="_GoBack"/>
      <w:bookmarkEnd w:id="0"/>
      <w:r>
        <w:rPr>
          <w:sz w:val="28"/>
          <w:szCs w:val="28"/>
        </w:rPr>
        <w:t>.</w:t>
      </w:r>
    </w:p>
    <w:p w:rsidR="00A46429" w:rsidRPr="00286EA7" w:rsidRDefault="00A46429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</w:p>
    <w:sectPr w:rsidR="00A4642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D6106"/>
    <w:multiLevelType w:val="hybridMultilevel"/>
    <w:tmpl w:val="C192B32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F62F7"/>
    <w:multiLevelType w:val="hybridMultilevel"/>
    <w:tmpl w:val="364A1EC6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8724"/>
        </w:tabs>
        <w:ind w:left="8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56563"/>
    <w:multiLevelType w:val="hybridMultilevel"/>
    <w:tmpl w:val="FF90DCEC"/>
    <w:lvl w:ilvl="0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0DC72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C04DF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2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422AB"/>
    <w:rsid w:val="00750A9F"/>
    <w:rsid w:val="007B46E7"/>
    <w:rsid w:val="007F30AD"/>
    <w:rsid w:val="007F40A8"/>
    <w:rsid w:val="00830423"/>
    <w:rsid w:val="00842B5A"/>
    <w:rsid w:val="008F1081"/>
    <w:rsid w:val="008F2FC6"/>
    <w:rsid w:val="00905735"/>
    <w:rsid w:val="0097095A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A46429"/>
    <w:rsid w:val="00AB66CA"/>
    <w:rsid w:val="00B462F9"/>
    <w:rsid w:val="00B95A7F"/>
    <w:rsid w:val="00C16160"/>
    <w:rsid w:val="00C55167"/>
    <w:rsid w:val="00C9790D"/>
    <w:rsid w:val="00CE3E61"/>
    <w:rsid w:val="00D40CFA"/>
    <w:rsid w:val="00D66F56"/>
    <w:rsid w:val="00D74237"/>
    <w:rsid w:val="00DE0C9B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C1C4-D81E-4E7C-A68A-D6493FE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A4642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229</Words>
  <Characters>1525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2018-05-29T08:37:00Z</dcterms:created>
  <dcterms:modified xsi:type="dcterms:W3CDTF">2024-03-07T09:59:00Z</dcterms:modified>
</cp:coreProperties>
</file>